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415" w:rsidRDefault="007E196A">
      <w:pPr>
        <w:rPr>
          <w:szCs w:val="18"/>
        </w:rPr>
      </w:pPr>
      <w:bookmarkStart w:id="0" w:name="_GoBack"/>
      <w:bookmarkEnd w:id="0"/>
      <w:r>
        <w:rPr>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80.4pt">
            <v:imagedata r:id="rId7" o:title=""/>
          </v:shape>
        </w:pict>
      </w:r>
    </w:p>
    <w:p w:rsidR="00672415" w:rsidRDefault="007E196A" w:rsidP="002B00A7">
      <w:pPr>
        <w:jc w:val="right"/>
        <w:rPr>
          <w:szCs w:val="18"/>
        </w:rPr>
      </w:pPr>
    </w:p>
    <w:tbl>
      <w:tblPr>
        <w:tblW w:w="0" w:type="auto"/>
        <w:tblLook w:val="01E0" w:firstRow="1" w:lastRow="1" w:firstColumn="1" w:lastColumn="1" w:noHBand="0" w:noVBand="0"/>
      </w:tblPr>
      <w:tblGrid>
        <w:gridCol w:w="4529"/>
        <w:gridCol w:w="4541"/>
      </w:tblGrid>
      <w:tr w:rsidR="00350761" w:rsidTr="002D19F7">
        <w:tc>
          <w:tcPr>
            <w:tcW w:w="4606" w:type="dxa"/>
          </w:tcPr>
          <w:p w:rsidR="00672415" w:rsidRPr="002D19F7" w:rsidRDefault="007E196A" w:rsidP="002D19F7">
            <w:pPr>
              <w:jc w:val="right"/>
              <w:rPr>
                <w:szCs w:val="18"/>
              </w:rPr>
            </w:pPr>
          </w:p>
        </w:tc>
        <w:tc>
          <w:tcPr>
            <w:tcW w:w="4606" w:type="dxa"/>
          </w:tcPr>
          <w:p w:rsidR="00672415" w:rsidRPr="002D19F7" w:rsidRDefault="008D2FE5" w:rsidP="002D19F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sidR="007E196A">
              <w:rPr>
                <w:noProof/>
                <w:szCs w:val="18"/>
              </w:rPr>
              <w:t>20 juli 2018</w:t>
            </w:r>
            <w:r w:rsidRPr="002D19F7">
              <w:rPr>
                <w:szCs w:val="18"/>
              </w:rPr>
              <w:fldChar w:fldCharType="end"/>
            </w:r>
          </w:p>
        </w:tc>
      </w:tr>
    </w:tbl>
    <w:p w:rsidR="00672415" w:rsidRDefault="007E196A" w:rsidP="002B00A7">
      <w:pPr>
        <w:jc w:val="right"/>
        <w:rPr>
          <w:szCs w:val="18"/>
        </w:rPr>
      </w:pPr>
    </w:p>
    <w:p w:rsidR="00672415" w:rsidRDefault="007E196A" w:rsidP="002B00A7">
      <w:pPr>
        <w:jc w:val="right"/>
        <w:rPr>
          <w:szCs w:val="18"/>
        </w:rPr>
      </w:pPr>
    </w:p>
    <w:p w:rsidR="00672415" w:rsidRDefault="007E196A" w:rsidP="002B00A7">
      <w:pPr>
        <w:jc w:val="right"/>
        <w:rPr>
          <w:szCs w:val="18"/>
        </w:rPr>
      </w:pPr>
    </w:p>
    <w:p w:rsidR="00672415" w:rsidRDefault="007E196A" w:rsidP="002B00A7">
      <w:pPr>
        <w:jc w:val="right"/>
        <w:rPr>
          <w:szCs w:val="18"/>
        </w:rPr>
      </w:pPr>
    </w:p>
    <w:p w:rsidR="00672415" w:rsidRDefault="008D2FE5" w:rsidP="002B00A7">
      <w:pPr>
        <w:jc w:val="right"/>
        <w:rPr>
          <w:szCs w:val="18"/>
        </w:rPr>
      </w:pPr>
      <w:r>
        <w:rPr>
          <w:szCs w:val="18"/>
        </w:rPr>
        <w:t>Bijeenroeping van de gemeenteraad</w:t>
      </w:r>
    </w:p>
    <w:p w:rsidR="00672415" w:rsidRDefault="007E196A" w:rsidP="002B00A7">
      <w:pPr>
        <w:jc w:val="right"/>
        <w:rPr>
          <w:szCs w:val="18"/>
        </w:rPr>
      </w:pPr>
    </w:p>
    <w:p w:rsidR="00672415" w:rsidRDefault="007E196A" w:rsidP="002B00A7">
      <w:pPr>
        <w:rPr>
          <w:szCs w:val="18"/>
        </w:rPr>
      </w:pPr>
    </w:p>
    <w:p w:rsidR="00672415" w:rsidRDefault="007E196A" w:rsidP="002B00A7">
      <w:pPr>
        <w:rPr>
          <w:szCs w:val="18"/>
        </w:rPr>
      </w:pPr>
    </w:p>
    <w:p w:rsidR="00672415" w:rsidRDefault="007E196A" w:rsidP="002B00A7">
      <w:pPr>
        <w:rPr>
          <w:szCs w:val="18"/>
        </w:rPr>
      </w:pPr>
    </w:p>
    <w:p w:rsidR="00672415" w:rsidRDefault="007E196A" w:rsidP="002B00A7">
      <w:pPr>
        <w:rPr>
          <w:szCs w:val="18"/>
        </w:rPr>
      </w:pPr>
    </w:p>
    <w:p w:rsidR="00672415" w:rsidRDefault="008D2FE5" w:rsidP="002B00A7">
      <w:pPr>
        <w:rPr>
          <w:szCs w:val="18"/>
        </w:rPr>
      </w:pPr>
      <w:r>
        <w:rPr>
          <w:szCs w:val="18"/>
        </w:rPr>
        <w:t>Geachte mevrouw</w:t>
      </w:r>
    </w:p>
    <w:p w:rsidR="00672415" w:rsidRDefault="008D2FE5" w:rsidP="002B00A7">
      <w:pPr>
        <w:rPr>
          <w:szCs w:val="18"/>
        </w:rPr>
      </w:pPr>
      <w:r>
        <w:rPr>
          <w:szCs w:val="18"/>
        </w:rPr>
        <w:t>Geachte heer</w:t>
      </w:r>
    </w:p>
    <w:p w:rsidR="00672415" w:rsidRDefault="007E196A" w:rsidP="002B00A7">
      <w:pPr>
        <w:rPr>
          <w:szCs w:val="18"/>
        </w:rPr>
      </w:pPr>
    </w:p>
    <w:p w:rsidR="00672415" w:rsidRDefault="008D2FE5" w:rsidP="002B00A7">
      <w:pPr>
        <w:rPr>
          <w:szCs w:val="18"/>
        </w:rPr>
      </w:pPr>
      <w:r>
        <w:rPr>
          <w:szCs w:val="18"/>
        </w:rPr>
        <w:t xml:space="preserve">De voorzitter van de gemeenteraad nodigt u uit op de volgende vergadering van de gemeenteraad. De vergadering heeft plaats op 30 juli 2018 om 20 u 00 in de gemeenteraadszaal van het stadhuis, Centrumlaan 100 te Ninove. </w:t>
      </w:r>
    </w:p>
    <w:p w:rsidR="00672415" w:rsidRDefault="007E196A" w:rsidP="002B00A7">
      <w:pPr>
        <w:rPr>
          <w:szCs w:val="18"/>
        </w:rPr>
      </w:pPr>
    </w:p>
    <w:p w:rsidR="00672415" w:rsidRDefault="007E196A" w:rsidP="002B00A7">
      <w:pPr>
        <w:rPr>
          <w:szCs w:val="18"/>
        </w:rPr>
      </w:pPr>
    </w:p>
    <w:p w:rsidR="00672415" w:rsidRDefault="008D2FE5" w:rsidP="002B00A7">
      <w:pPr>
        <w:jc w:val="center"/>
      </w:pPr>
      <w:r>
        <w:t>Agenda</w:t>
      </w:r>
    </w:p>
    <w:p w:rsidR="00672415" w:rsidRDefault="007E196A" w:rsidP="002B00A7">
      <w:pPr>
        <w:jc w:val="center"/>
        <w:rPr>
          <w:szCs w:val="18"/>
        </w:rPr>
      </w:pPr>
    </w:p>
    <w:p w:rsidR="00672415" w:rsidRPr="002B00A7" w:rsidRDefault="007E196A" w:rsidP="002B00A7">
      <w:pPr>
        <w:jc w:val="center"/>
        <w:rPr>
          <w:szCs w:val="18"/>
        </w:rPr>
      </w:pPr>
    </w:p>
    <w:p w:rsidR="00350761" w:rsidRDefault="00350761">
      <w:pPr>
        <w:sectPr w:rsidR="00350761" w:rsidSect="00D52EC2">
          <w:footerReference w:type="even" r:id="rId8"/>
          <w:footerReference w:type="default" r:id="rId9"/>
          <w:pgSz w:w="11906" w:h="16838"/>
          <w:pgMar w:top="1134" w:right="1418" w:bottom="1134" w:left="1418" w:header="709" w:footer="709" w:gutter="0"/>
          <w:cols w:space="708"/>
          <w:docGrid w:linePitch="360"/>
        </w:sectPr>
      </w:pPr>
    </w:p>
    <w:p w:rsidR="00FE036D" w:rsidRDefault="007E196A" w:rsidP="008C2A35">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50761" w:rsidTr="00F86A09">
        <w:tc>
          <w:tcPr>
            <w:tcW w:w="9212" w:type="dxa"/>
          </w:tcPr>
          <w:p w:rsidR="00FE036D" w:rsidRPr="008178A9" w:rsidRDefault="008D2FE5" w:rsidP="00F86A09">
            <w:pPr>
              <w:jc w:val="center"/>
              <w:rPr>
                <w:b/>
              </w:rPr>
            </w:pPr>
            <w:r w:rsidRPr="008178A9">
              <w:rPr>
                <w:b/>
                <w:sz w:val="22"/>
                <w:szCs w:val="22"/>
              </w:rPr>
              <w:t>Openbare vergadering</w:t>
            </w:r>
          </w:p>
        </w:tc>
      </w:tr>
    </w:tbl>
    <w:p w:rsidR="00FE036D" w:rsidRPr="00306E71" w:rsidRDefault="007E196A" w:rsidP="00645F33"/>
    <w:p w:rsidR="00350761" w:rsidRDefault="00350761">
      <w:pPr>
        <w:sectPr w:rsidR="00350761" w:rsidSect="00026B6E">
          <w:type w:val="continuous"/>
          <w:pgSz w:w="11906" w:h="16838"/>
          <w:pgMar w:top="1134" w:right="1418" w:bottom="1134" w:left="1418" w:header="709" w:footer="709" w:gutter="0"/>
          <w:cols w:space="708"/>
          <w:docGrid w:linePitch="360"/>
        </w:sectPr>
      </w:pPr>
    </w:p>
    <w:p w:rsidR="007F054E" w:rsidRPr="008A545D" w:rsidRDefault="008D2FE5" w:rsidP="00F548B2">
      <w:pPr>
        <w:spacing w:before="120"/>
        <w:rPr>
          <w:b/>
          <w:sz w:val="22"/>
          <w:szCs w:val="22"/>
        </w:rPr>
      </w:pPr>
      <w:r w:rsidRPr="008A545D">
        <w:rPr>
          <w:b/>
          <w:sz w:val="22"/>
          <w:szCs w:val="22"/>
        </w:rPr>
        <w:t>Interne zaken communicatie &amp; burgerzaken</w:t>
      </w:r>
    </w:p>
    <w:p w:rsidR="00350761" w:rsidRDefault="00350761">
      <w:pPr>
        <w:sectPr w:rsidR="00350761" w:rsidSect="003506D0">
          <w:type w:val="continuous"/>
          <w:pgSz w:w="11906" w:h="16838"/>
          <w:pgMar w:top="1134" w:right="1418" w:bottom="1134" w:left="1418" w:header="709" w:footer="709" w:gutter="0"/>
          <w:cols w:space="708"/>
          <w:docGrid w:linePitch="360"/>
        </w:sectPr>
      </w:pPr>
    </w:p>
    <w:p w:rsidR="00272AF0" w:rsidRDefault="007E196A">
      <w:pPr>
        <w:rPr>
          <w:szCs w:val="18"/>
        </w:rPr>
      </w:pPr>
    </w:p>
    <w:p w:rsidR="00272AF0" w:rsidRPr="004F06F8" w:rsidRDefault="008D2FE5" w:rsidP="00EF46F6">
      <w:pPr>
        <w:spacing w:after="120"/>
        <w:rPr>
          <w:b/>
          <w:szCs w:val="18"/>
          <w:u w:val="single"/>
        </w:rPr>
      </w:pPr>
      <w:r w:rsidRPr="004F06F8">
        <w:rPr>
          <w:b/>
          <w:szCs w:val="18"/>
          <w:u w:val="single"/>
        </w:rPr>
        <w:t>Personeelsdienst</w:t>
      </w:r>
    </w:p>
    <w:p w:rsidR="00350761" w:rsidRDefault="00350761">
      <w:pPr>
        <w:sectPr w:rsidR="00350761" w:rsidSect="007C00DB">
          <w:type w:val="continuous"/>
          <w:pgSz w:w="11906" w:h="16838"/>
          <w:pgMar w:top="1134" w:right="1418" w:bottom="1134" w:left="1418" w:header="709" w:footer="709" w:gutter="0"/>
          <w:cols w:space="708"/>
          <w:docGrid w:linePitch="360"/>
        </w:sectPr>
      </w:pPr>
    </w:p>
    <w:p w:rsidR="00E1506D" w:rsidRPr="00E20E22" w:rsidRDefault="008D2FE5" w:rsidP="000D59C8">
      <w:pPr>
        <w:tabs>
          <w:tab w:val="left" w:pos="567"/>
        </w:tabs>
        <w:spacing w:before="120"/>
        <w:ind w:left="567" w:hanging="567"/>
        <w:rPr>
          <w:b/>
          <w:szCs w:val="18"/>
        </w:rPr>
      </w:pPr>
      <w:r w:rsidRPr="00E20E22">
        <w:rPr>
          <w:b/>
          <w:szCs w:val="18"/>
        </w:rPr>
        <w:t>1.</w:t>
      </w:r>
      <w:r w:rsidRPr="00E20E22">
        <w:rPr>
          <w:b/>
          <w:szCs w:val="18"/>
        </w:rPr>
        <w:tab/>
        <w:t>Personeel - eedaflegging algemeen directeur op proef</w:t>
      </w:r>
    </w:p>
    <w:p w:rsidR="00E1506D" w:rsidRDefault="007E196A">
      <w:pPr>
        <w:rPr>
          <w:szCs w:val="18"/>
        </w:rPr>
      </w:pPr>
    </w:p>
    <w:p w:rsidR="00E1506D" w:rsidRDefault="008D2FE5">
      <w:pPr>
        <w:rPr>
          <w:szCs w:val="18"/>
          <w:u w:val="single"/>
        </w:rPr>
      </w:pPr>
      <w:r w:rsidRPr="000D59C8">
        <w:rPr>
          <w:szCs w:val="18"/>
          <w:u w:val="single"/>
        </w:rPr>
        <w:t xml:space="preserve">Verslag aan </w:t>
      </w:r>
      <w:r>
        <w:rPr>
          <w:szCs w:val="18"/>
          <w:u w:val="single"/>
        </w:rPr>
        <w:t>de raad</w:t>
      </w:r>
    </w:p>
    <w:p w:rsidR="00E1506D" w:rsidRDefault="007E196A">
      <w:pPr>
        <w:rPr>
          <w:szCs w:val="18"/>
        </w:rPr>
      </w:pPr>
    </w:p>
    <w:p w:rsidR="00350761" w:rsidRDefault="00350761">
      <w:pPr>
        <w:sectPr w:rsidR="00350761" w:rsidSect="00FE1AF6">
          <w:type w:val="continuous"/>
          <w:pgSz w:w="11906" w:h="16838"/>
          <w:pgMar w:top="1134" w:right="1418" w:bottom="1134" w:left="1418" w:header="709" w:footer="709" w:gutter="0"/>
          <w:cols w:space="708"/>
          <w:docGrid w:linePitch="360"/>
        </w:sectPr>
      </w:pPr>
    </w:p>
    <w:p w:rsidR="001A40A4" w:rsidRDefault="008D2FE5" w:rsidP="009A080C">
      <w:r>
        <w:t xml:space="preserve">Eedaflegging van de algemeen directeur Bart Baele naar aanleiding van de beslissing </w:t>
      </w:r>
      <w:r w:rsidRPr="00380A35">
        <w:t xml:space="preserve">van de gemeenteraad van </w:t>
      </w:r>
      <w:r>
        <w:t>17 juli 2018 waarbij hij werd aangesteld als algemeen directeur op proef vanaf 1 september 2018.</w:t>
      </w:r>
    </w:p>
    <w:p w:rsidR="00745B6C" w:rsidRDefault="007E196A" w:rsidP="009A080C"/>
    <w:p w:rsidR="001A40A4" w:rsidRPr="009A080C" w:rsidRDefault="008D2FE5" w:rsidP="009A080C">
      <w:r>
        <w:t>De eedaflegging van de algemeen directeur op proef dient uitgevoerd te worden in openbare zitting in handen van de voorzitter van de gemeenteraad, waarna de akte van eedaflegging ondertekend wordt door beide personen.</w:t>
      </w:r>
    </w:p>
    <w:p w:rsidR="00350761" w:rsidRDefault="00350761">
      <w:pPr>
        <w:sectPr w:rsidR="00350761" w:rsidSect="001F573D">
          <w:type w:val="continuous"/>
          <w:pgSz w:w="11906" w:h="16838"/>
          <w:pgMar w:top="1134" w:right="1418" w:bottom="1134" w:left="1418" w:header="709" w:footer="709" w:gutter="0"/>
          <w:cols w:space="708"/>
          <w:docGrid w:linePitch="360"/>
        </w:sectPr>
      </w:pPr>
    </w:p>
    <w:p w:rsidR="00E1506D" w:rsidRDefault="007E196A">
      <w:pPr>
        <w:rPr>
          <w:szCs w:val="18"/>
        </w:rPr>
      </w:pPr>
    </w:p>
    <w:p w:rsidR="00E1506D" w:rsidRPr="000D59C8" w:rsidRDefault="008D2FE5">
      <w:pPr>
        <w:rPr>
          <w:szCs w:val="18"/>
          <w:u w:val="single"/>
        </w:rPr>
      </w:pPr>
      <w:r w:rsidRPr="000D59C8">
        <w:rPr>
          <w:szCs w:val="18"/>
          <w:u w:val="single"/>
        </w:rPr>
        <w:t>Ontwerpbeslissing</w:t>
      </w:r>
    </w:p>
    <w:p w:rsidR="00E1506D" w:rsidRDefault="007E196A">
      <w:pPr>
        <w:rPr>
          <w:szCs w:val="18"/>
        </w:rPr>
      </w:pPr>
    </w:p>
    <w:p w:rsidR="00350761" w:rsidRDefault="00350761">
      <w:pPr>
        <w:sectPr w:rsidR="00350761" w:rsidSect="00FE1AF6">
          <w:type w:val="continuous"/>
          <w:pgSz w:w="11906" w:h="16838"/>
          <w:pgMar w:top="1134" w:right="1418" w:bottom="1134" w:left="1418" w:header="709" w:footer="709" w:gutter="0"/>
          <w:cols w:space="708"/>
          <w:docGrid w:linePitch="360"/>
        </w:sectPr>
      </w:pPr>
    </w:p>
    <w:p w:rsidR="00356415" w:rsidRDefault="008D2FE5" w:rsidP="00C432B1">
      <w:pPr>
        <w:tabs>
          <w:tab w:val="left" w:pos="360"/>
        </w:tabs>
        <w:rPr>
          <w:szCs w:val="18"/>
        </w:rPr>
      </w:pPr>
      <w:r>
        <w:rPr>
          <w:szCs w:val="18"/>
        </w:rPr>
        <w:t>De raad</w:t>
      </w:r>
    </w:p>
    <w:p w:rsidR="00356415" w:rsidRDefault="007E196A" w:rsidP="00C432B1">
      <w:pPr>
        <w:tabs>
          <w:tab w:val="left" w:pos="360"/>
        </w:tabs>
        <w:rPr>
          <w:szCs w:val="18"/>
        </w:rPr>
      </w:pPr>
    </w:p>
    <w:p w:rsidR="00356415" w:rsidRDefault="008D2FE5" w:rsidP="00C432B1">
      <w:pPr>
        <w:tabs>
          <w:tab w:val="left" w:pos="360"/>
        </w:tabs>
        <w:rPr>
          <w:szCs w:val="18"/>
        </w:rPr>
      </w:pPr>
      <w:r>
        <w:rPr>
          <w:szCs w:val="18"/>
        </w:rPr>
        <w:t>Gelet op gemeentedecreet, inzonderheid artikelen 77 en 81;</w:t>
      </w:r>
    </w:p>
    <w:p w:rsidR="00C95EEE" w:rsidRDefault="007E196A" w:rsidP="00C432B1">
      <w:pPr>
        <w:tabs>
          <w:tab w:val="left" w:pos="360"/>
        </w:tabs>
        <w:rPr>
          <w:szCs w:val="18"/>
        </w:rPr>
      </w:pPr>
    </w:p>
    <w:p w:rsidR="00C86294" w:rsidRDefault="008D2FE5" w:rsidP="00C86294">
      <w:pPr>
        <w:tabs>
          <w:tab w:val="left" w:pos="360"/>
        </w:tabs>
        <w:rPr>
          <w:szCs w:val="18"/>
        </w:rPr>
      </w:pPr>
      <w:r>
        <w:rPr>
          <w:szCs w:val="18"/>
        </w:rPr>
        <w:t>Gelet op de beslissing van de gemeenteraad van 17 juli 2018 waarbij Bart Baele werd aangesteld als algemeen directeur op proef met ingang van 1 september 2018;</w:t>
      </w:r>
    </w:p>
    <w:p w:rsidR="00C86294" w:rsidRDefault="007E196A" w:rsidP="00C432B1">
      <w:pPr>
        <w:tabs>
          <w:tab w:val="left" w:pos="360"/>
        </w:tabs>
        <w:rPr>
          <w:szCs w:val="18"/>
        </w:rPr>
      </w:pPr>
    </w:p>
    <w:p w:rsidR="00356415" w:rsidRDefault="008D2FE5" w:rsidP="00C432B1">
      <w:pPr>
        <w:tabs>
          <w:tab w:val="left" w:pos="360"/>
        </w:tabs>
        <w:rPr>
          <w:szCs w:val="18"/>
        </w:rPr>
      </w:pPr>
      <w:r>
        <w:rPr>
          <w:szCs w:val="18"/>
        </w:rPr>
        <w:t>Overwegende dat de eedaflegging van de algemeen directeur wordt afgelegd in de handen van de voorzitter van de gemeenteraad;</w:t>
      </w:r>
    </w:p>
    <w:p w:rsidR="00356415" w:rsidRDefault="007E196A" w:rsidP="00C432B1">
      <w:pPr>
        <w:tabs>
          <w:tab w:val="left" w:pos="360"/>
        </w:tabs>
        <w:rPr>
          <w:szCs w:val="18"/>
        </w:rPr>
      </w:pPr>
    </w:p>
    <w:p w:rsidR="00356415" w:rsidRDefault="008D2FE5" w:rsidP="00C432B1">
      <w:pPr>
        <w:tabs>
          <w:tab w:val="left" w:pos="360"/>
        </w:tabs>
        <w:rPr>
          <w:szCs w:val="18"/>
        </w:rPr>
      </w:pPr>
      <w:r>
        <w:rPr>
          <w:szCs w:val="18"/>
        </w:rPr>
        <w:t>Besluit:</w:t>
      </w:r>
    </w:p>
    <w:p w:rsidR="00356415" w:rsidRDefault="007E196A" w:rsidP="00C432B1">
      <w:pPr>
        <w:tabs>
          <w:tab w:val="left" w:pos="360"/>
        </w:tabs>
        <w:rPr>
          <w:szCs w:val="18"/>
        </w:rPr>
      </w:pPr>
    </w:p>
    <w:p w:rsidR="009E37A2" w:rsidRDefault="007E196A" w:rsidP="00C432B1">
      <w:pPr>
        <w:tabs>
          <w:tab w:val="left" w:pos="360"/>
        </w:tabs>
        <w:rPr>
          <w:szCs w:val="18"/>
        </w:rPr>
      </w:pPr>
    </w:p>
    <w:p w:rsidR="00DE2AA6" w:rsidRDefault="008D2FE5" w:rsidP="00C432B1">
      <w:pPr>
        <w:tabs>
          <w:tab w:val="left" w:pos="360"/>
        </w:tabs>
        <w:rPr>
          <w:szCs w:val="18"/>
        </w:rPr>
      </w:pPr>
      <w:r>
        <w:rPr>
          <w:szCs w:val="18"/>
        </w:rPr>
        <w:t>Artikel 1</w:t>
      </w:r>
    </w:p>
    <w:p w:rsidR="00DE2AA6" w:rsidRDefault="007E196A" w:rsidP="00C432B1">
      <w:pPr>
        <w:tabs>
          <w:tab w:val="left" w:pos="360"/>
        </w:tabs>
        <w:rPr>
          <w:szCs w:val="18"/>
        </w:rPr>
      </w:pPr>
    </w:p>
    <w:p w:rsidR="00356415" w:rsidRDefault="008D2FE5" w:rsidP="00C432B1">
      <w:pPr>
        <w:tabs>
          <w:tab w:val="left" w:pos="360"/>
        </w:tabs>
        <w:rPr>
          <w:szCs w:val="18"/>
        </w:rPr>
      </w:pPr>
      <w:r>
        <w:rPr>
          <w:szCs w:val="18"/>
        </w:rPr>
        <w:t>Er wordt overgegaan tot de eedaflegging van Bart Baele, algemeen directeur op proef stad Ninove, in handen van de heer Dirk Vanderpoorten, voorzitter van de gemeenteraad.</w:t>
      </w:r>
    </w:p>
    <w:p w:rsidR="00356415" w:rsidRDefault="007E196A" w:rsidP="00C432B1">
      <w:pPr>
        <w:tabs>
          <w:tab w:val="left" w:pos="360"/>
        </w:tabs>
        <w:rPr>
          <w:szCs w:val="18"/>
        </w:rPr>
      </w:pPr>
    </w:p>
    <w:p w:rsidR="00356415" w:rsidRDefault="008D2FE5" w:rsidP="00C432B1">
      <w:pPr>
        <w:tabs>
          <w:tab w:val="left" w:pos="360"/>
        </w:tabs>
        <w:rPr>
          <w:szCs w:val="18"/>
        </w:rPr>
      </w:pPr>
      <w:r>
        <w:rPr>
          <w:szCs w:val="18"/>
        </w:rPr>
        <w:t>Artikel 2</w:t>
      </w:r>
    </w:p>
    <w:p w:rsidR="00356415" w:rsidRDefault="007E196A" w:rsidP="00C432B1">
      <w:pPr>
        <w:tabs>
          <w:tab w:val="left" w:pos="360"/>
        </w:tabs>
        <w:rPr>
          <w:szCs w:val="18"/>
        </w:rPr>
      </w:pPr>
    </w:p>
    <w:p w:rsidR="00356415" w:rsidRPr="00306E71" w:rsidRDefault="008D2FE5" w:rsidP="009E37A2">
      <w:pPr>
        <w:tabs>
          <w:tab w:val="left" w:pos="360"/>
        </w:tabs>
        <w:rPr>
          <w:szCs w:val="18"/>
        </w:rPr>
      </w:pPr>
      <w:r>
        <w:rPr>
          <w:szCs w:val="18"/>
        </w:rPr>
        <w:t>Na de eedaflegging wordt de akte van de eedaflegging door de algemeen directeur op proef Bart Baele en de voorzitter van de gemeenteraad Dirk Vanderpoorten ondertekend.</w:t>
      </w:r>
    </w:p>
    <w:p w:rsidR="00350761" w:rsidRDefault="00350761">
      <w:pPr>
        <w:sectPr w:rsidR="00350761" w:rsidSect="00D11AF0">
          <w:type w:val="continuous"/>
          <w:pgSz w:w="11906" w:h="16838"/>
          <w:pgMar w:top="1134" w:right="1418" w:bottom="1134" w:left="1418" w:header="709" w:footer="709" w:gutter="0"/>
          <w:cols w:space="708"/>
          <w:docGrid w:linePitch="360"/>
        </w:sectPr>
      </w:pPr>
    </w:p>
    <w:p w:rsidR="00E1506D" w:rsidRPr="00306E71" w:rsidRDefault="008D2FE5">
      <w:pPr>
        <w:rPr>
          <w:szCs w:val="18"/>
        </w:rPr>
      </w:pPr>
      <w:r>
        <w:rPr>
          <w:szCs w:val="18"/>
        </w:rPr>
        <w:br w:type="page"/>
      </w:r>
    </w:p>
    <w:p w:rsidR="00350761" w:rsidRDefault="00350761">
      <w:pPr>
        <w:sectPr w:rsidR="00350761" w:rsidSect="00FE1AF6">
          <w:type w:val="continuous"/>
          <w:pgSz w:w="11906" w:h="16838"/>
          <w:pgMar w:top="1134" w:right="1418" w:bottom="1134" w:left="1418" w:header="709" w:footer="709" w:gutter="0"/>
          <w:cols w:space="708"/>
          <w:docGrid w:linePitch="360"/>
        </w:sectPr>
      </w:pPr>
    </w:p>
    <w:p w:rsidR="00E1506D" w:rsidRPr="00E20E22" w:rsidRDefault="008D2FE5" w:rsidP="000D59C8">
      <w:pPr>
        <w:tabs>
          <w:tab w:val="left" w:pos="567"/>
        </w:tabs>
        <w:spacing w:before="120"/>
        <w:ind w:left="567" w:hanging="567"/>
        <w:rPr>
          <w:b/>
          <w:szCs w:val="18"/>
        </w:rPr>
      </w:pPr>
      <w:r w:rsidRPr="00E20E22">
        <w:rPr>
          <w:b/>
          <w:szCs w:val="18"/>
        </w:rPr>
        <w:lastRenderedPageBreak/>
        <w:t>2.</w:t>
      </w:r>
      <w:r w:rsidRPr="00E20E22">
        <w:rPr>
          <w:b/>
          <w:szCs w:val="18"/>
        </w:rPr>
        <w:tab/>
        <w:t>Personeel - algemeen directeur - bepalen datum indiensttreding</w:t>
      </w:r>
    </w:p>
    <w:p w:rsidR="00E1506D" w:rsidRDefault="007E196A">
      <w:pPr>
        <w:rPr>
          <w:szCs w:val="18"/>
        </w:rPr>
      </w:pPr>
    </w:p>
    <w:p w:rsidR="00E1506D" w:rsidRDefault="008D2FE5">
      <w:pPr>
        <w:rPr>
          <w:szCs w:val="18"/>
          <w:u w:val="single"/>
        </w:rPr>
      </w:pPr>
      <w:r w:rsidRPr="000D59C8">
        <w:rPr>
          <w:szCs w:val="18"/>
          <w:u w:val="single"/>
        </w:rPr>
        <w:t xml:space="preserve">Verslag aan </w:t>
      </w:r>
      <w:r>
        <w:rPr>
          <w:szCs w:val="18"/>
          <w:u w:val="single"/>
        </w:rPr>
        <w:t>de raad</w:t>
      </w:r>
    </w:p>
    <w:p w:rsidR="00E1506D" w:rsidRDefault="007E196A">
      <w:pPr>
        <w:rPr>
          <w:szCs w:val="18"/>
        </w:rPr>
      </w:pPr>
    </w:p>
    <w:p w:rsidR="00350761" w:rsidRDefault="00350761">
      <w:pPr>
        <w:sectPr w:rsidR="00350761" w:rsidSect="00FE1AF6">
          <w:type w:val="continuous"/>
          <w:pgSz w:w="11906" w:h="16838"/>
          <w:pgMar w:top="1134" w:right="1418" w:bottom="1134" w:left="1418" w:header="709" w:footer="709" w:gutter="0"/>
          <w:cols w:space="708"/>
          <w:docGrid w:linePitch="360"/>
        </w:sectPr>
      </w:pPr>
    </w:p>
    <w:p w:rsidR="00A14D5B" w:rsidRPr="0025412B" w:rsidRDefault="008D2FE5" w:rsidP="0025412B">
      <w:r>
        <w:t xml:space="preserve">Voorstel aan de raad om de datum indiensttreding van Bart Baele vast te leggen op 1 september 2018. De proefperiode neemt aanvang op 1 september 2018 en loopt tot en met 31 augustus 2019. </w:t>
      </w:r>
    </w:p>
    <w:p w:rsidR="00350761" w:rsidRDefault="00350761">
      <w:pPr>
        <w:sectPr w:rsidR="00350761" w:rsidSect="001F573D">
          <w:type w:val="continuous"/>
          <w:pgSz w:w="11906" w:h="16838"/>
          <w:pgMar w:top="1134" w:right="1418" w:bottom="1134" w:left="1418" w:header="709" w:footer="709" w:gutter="0"/>
          <w:cols w:space="708"/>
          <w:docGrid w:linePitch="360"/>
        </w:sectPr>
      </w:pPr>
    </w:p>
    <w:p w:rsidR="00E1506D" w:rsidRDefault="007E196A">
      <w:pPr>
        <w:rPr>
          <w:szCs w:val="18"/>
        </w:rPr>
      </w:pPr>
    </w:p>
    <w:p w:rsidR="00E1506D" w:rsidRPr="000D59C8" w:rsidRDefault="008D2FE5">
      <w:pPr>
        <w:rPr>
          <w:szCs w:val="18"/>
          <w:u w:val="single"/>
        </w:rPr>
      </w:pPr>
      <w:r w:rsidRPr="000D59C8">
        <w:rPr>
          <w:szCs w:val="18"/>
          <w:u w:val="single"/>
        </w:rPr>
        <w:t>Ontwerpbeslissing</w:t>
      </w:r>
    </w:p>
    <w:p w:rsidR="00E1506D" w:rsidRDefault="007E196A">
      <w:pPr>
        <w:rPr>
          <w:szCs w:val="18"/>
        </w:rPr>
      </w:pPr>
    </w:p>
    <w:p w:rsidR="00350761" w:rsidRDefault="00350761">
      <w:pPr>
        <w:sectPr w:rsidR="00350761" w:rsidSect="00FE1AF6">
          <w:type w:val="continuous"/>
          <w:pgSz w:w="11906" w:h="16838"/>
          <w:pgMar w:top="1134" w:right="1418" w:bottom="1134" w:left="1418" w:header="709" w:footer="709" w:gutter="0"/>
          <w:cols w:space="708"/>
          <w:docGrid w:linePitch="360"/>
        </w:sectPr>
      </w:pPr>
    </w:p>
    <w:p w:rsidR="00C058D7" w:rsidRPr="00C058D7" w:rsidRDefault="008D2FE5" w:rsidP="00154B84">
      <w:pPr>
        <w:rPr>
          <w:rFonts w:cs="Arial"/>
          <w:szCs w:val="18"/>
        </w:rPr>
      </w:pPr>
      <w:r w:rsidRPr="00C058D7">
        <w:rPr>
          <w:rFonts w:cs="Arial"/>
          <w:szCs w:val="18"/>
        </w:rPr>
        <w:t xml:space="preserve">De </w:t>
      </w:r>
      <w:r>
        <w:rPr>
          <w:rFonts w:cs="Arial"/>
          <w:szCs w:val="18"/>
        </w:rPr>
        <w:t>raad</w:t>
      </w:r>
    </w:p>
    <w:p w:rsidR="00C058D7" w:rsidRPr="00C058D7" w:rsidRDefault="007E196A" w:rsidP="00154B84">
      <w:pPr>
        <w:rPr>
          <w:rFonts w:cs="Arial"/>
          <w:szCs w:val="18"/>
        </w:rPr>
      </w:pPr>
    </w:p>
    <w:p w:rsidR="00C058D7" w:rsidRDefault="008D2FE5" w:rsidP="00154B84">
      <w:pPr>
        <w:rPr>
          <w:rFonts w:cs="Arial"/>
          <w:szCs w:val="18"/>
        </w:rPr>
      </w:pPr>
      <w:r>
        <w:rPr>
          <w:rFonts w:cs="Arial"/>
          <w:szCs w:val="18"/>
        </w:rPr>
        <w:t>G</w:t>
      </w:r>
      <w:r w:rsidRPr="00C058D7">
        <w:rPr>
          <w:rFonts w:cs="Arial"/>
          <w:szCs w:val="18"/>
        </w:rPr>
        <w:t>elet op de bepalingen van het gemeentedecreet van 15 juli 2005 en latere wijzigingen</w:t>
      </w:r>
      <w:r>
        <w:rPr>
          <w:rFonts w:cs="Arial"/>
          <w:szCs w:val="18"/>
        </w:rPr>
        <w:t xml:space="preserve"> meer bepaald artikelen 28, 35§2, 36, 43§1, 57§2, 75 en 103</w:t>
      </w:r>
      <w:r w:rsidRPr="00C058D7">
        <w:rPr>
          <w:rFonts w:cs="Arial"/>
          <w:szCs w:val="18"/>
        </w:rPr>
        <w:t>;</w:t>
      </w:r>
    </w:p>
    <w:p w:rsidR="000C226D" w:rsidRDefault="007E196A" w:rsidP="00154B84">
      <w:pPr>
        <w:rPr>
          <w:rFonts w:cs="Arial"/>
          <w:szCs w:val="18"/>
        </w:rPr>
      </w:pPr>
    </w:p>
    <w:p w:rsidR="00C84D17" w:rsidRDefault="008D2FE5" w:rsidP="00C84D17">
      <w:pPr>
        <w:rPr>
          <w:rFonts w:cs="Arial"/>
          <w:szCs w:val="18"/>
        </w:rPr>
      </w:pPr>
      <w:r>
        <w:rPr>
          <w:rFonts w:cs="Arial"/>
          <w:szCs w:val="18"/>
        </w:rPr>
        <w:t>Gelet op het decreet lokaal bestuur van 22 december 2017 waarvan de overgangsbepalingen inwerking getreden zijn sinds 25 februari 2018 meer bepaald a</w:t>
      </w:r>
      <w:r w:rsidRPr="00C84D17">
        <w:rPr>
          <w:rFonts w:cs="Arial"/>
          <w:szCs w:val="18"/>
        </w:rPr>
        <w:t>rtikel</w:t>
      </w:r>
      <w:r>
        <w:rPr>
          <w:rFonts w:cs="Arial"/>
          <w:szCs w:val="18"/>
        </w:rPr>
        <w:t>en</w:t>
      </w:r>
      <w:r w:rsidRPr="00C84D17">
        <w:rPr>
          <w:rFonts w:cs="Arial"/>
          <w:szCs w:val="18"/>
        </w:rPr>
        <w:t xml:space="preserve"> 583 §1, eerste en derde lid</w:t>
      </w:r>
      <w:r>
        <w:rPr>
          <w:rFonts w:cs="Arial"/>
          <w:szCs w:val="18"/>
        </w:rPr>
        <w:t xml:space="preserve">, </w:t>
      </w:r>
      <w:r w:rsidRPr="00C84D17">
        <w:rPr>
          <w:rFonts w:cs="Arial"/>
          <w:szCs w:val="18"/>
        </w:rPr>
        <w:t xml:space="preserve">588 §1, eerste </w:t>
      </w:r>
      <w:r>
        <w:rPr>
          <w:rFonts w:cs="Arial"/>
          <w:szCs w:val="18"/>
        </w:rPr>
        <w:t>lid;</w:t>
      </w:r>
    </w:p>
    <w:p w:rsidR="000C226D" w:rsidRDefault="007E196A" w:rsidP="000C226D">
      <w:pPr>
        <w:rPr>
          <w:rFonts w:cs="Arial"/>
          <w:szCs w:val="18"/>
        </w:rPr>
      </w:pPr>
    </w:p>
    <w:p w:rsidR="000C226D" w:rsidRDefault="008D2FE5" w:rsidP="000C226D">
      <w:pPr>
        <w:rPr>
          <w:rFonts w:cs="Arial"/>
          <w:szCs w:val="18"/>
        </w:rPr>
      </w:pPr>
      <w:r>
        <w:rPr>
          <w:rFonts w:cs="Arial"/>
          <w:szCs w:val="18"/>
        </w:rPr>
        <w:t>Overwegende dat h</w:t>
      </w:r>
      <w:r w:rsidRPr="000C226D">
        <w:rPr>
          <w:rFonts w:cs="Arial"/>
          <w:szCs w:val="18"/>
        </w:rPr>
        <w:t xml:space="preserve">et </w:t>
      </w:r>
      <w:r>
        <w:rPr>
          <w:rFonts w:cs="Arial"/>
          <w:szCs w:val="18"/>
        </w:rPr>
        <w:t>d</w:t>
      </w:r>
      <w:r w:rsidRPr="000C226D">
        <w:rPr>
          <w:rFonts w:cs="Arial"/>
          <w:szCs w:val="18"/>
        </w:rPr>
        <w:t xml:space="preserve">ecreet </w:t>
      </w:r>
      <w:r>
        <w:rPr>
          <w:rFonts w:cs="Arial"/>
          <w:szCs w:val="18"/>
        </w:rPr>
        <w:t>l</w:t>
      </w:r>
      <w:r w:rsidRPr="000C226D">
        <w:rPr>
          <w:rFonts w:cs="Arial"/>
          <w:szCs w:val="18"/>
        </w:rPr>
        <w:t xml:space="preserve">okaal </w:t>
      </w:r>
      <w:r>
        <w:rPr>
          <w:rFonts w:cs="Arial"/>
          <w:szCs w:val="18"/>
        </w:rPr>
        <w:t>b</w:t>
      </w:r>
      <w:r w:rsidRPr="000C226D">
        <w:rPr>
          <w:rFonts w:cs="Arial"/>
          <w:szCs w:val="18"/>
        </w:rPr>
        <w:t>estuur van 22 december 2017 voorziet in een gezamenlijke ambtelijke leiding van gemeente en OCMW</w:t>
      </w:r>
      <w:r>
        <w:rPr>
          <w:rFonts w:cs="Arial"/>
          <w:szCs w:val="18"/>
        </w:rPr>
        <w:t>;</w:t>
      </w:r>
    </w:p>
    <w:p w:rsidR="00C84D17" w:rsidRDefault="007E196A" w:rsidP="000C226D">
      <w:pPr>
        <w:rPr>
          <w:rFonts w:cs="Arial"/>
          <w:szCs w:val="18"/>
        </w:rPr>
      </w:pPr>
      <w:bookmarkStart w:id="1" w:name="_Hlk518381748"/>
    </w:p>
    <w:p w:rsidR="00C84D17" w:rsidRDefault="008D2FE5" w:rsidP="000C226D">
      <w:pPr>
        <w:rPr>
          <w:rFonts w:cs="Arial"/>
          <w:szCs w:val="18"/>
        </w:rPr>
      </w:pPr>
      <w:r>
        <w:rPr>
          <w:rFonts w:cs="Arial"/>
          <w:szCs w:val="18"/>
        </w:rPr>
        <w:t>Gelet op de beslissing van de gemeenteraad op 17 juli 2018 betreffende het vaststellen van de wervingsreserve van de procedure algemeen directeur;</w:t>
      </w:r>
    </w:p>
    <w:p w:rsidR="00187703" w:rsidRDefault="007E196A" w:rsidP="000C226D">
      <w:pPr>
        <w:rPr>
          <w:rFonts w:cs="Arial"/>
          <w:szCs w:val="18"/>
        </w:rPr>
      </w:pPr>
    </w:p>
    <w:p w:rsidR="00187703" w:rsidRDefault="008D2FE5" w:rsidP="000C226D">
      <w:pPr>
        <w:rPr>
          <w:rFonts w:cs="Arial"/>
          <w:szCs w:val="18"/>
        </w:rPr>
      </w:pPr>
      <w:r>
        <w:rPr>
          <w:rFonts w:cs="Arial"/>
          <w:szCs w:val="18"/>
        </w:rPr>
        <w:t>Gelet op de beslissing van de gemeenteraad van 17 juli 2018 betreffende de aanstelling van Bart Baele als algemeen directeur statutair op proef;</w:t>
      </w:r>
    </w:p>
    <w:p w:rsidR="00187703" w:rsidRDefault="007E196A" w:rsidP="000C226D">
      <w:pPr>
        <w:rPr>
          <w:rFonts w:cs="Arial"/>
          <w:szCs w:val="18"/>
        </w:rPr>
      </w:pPr>
    </w:p>
    <w:p w:rsidR="00C84D17" w:rsidRDefault="008D2FE5" w:rsidP="00187703">
      <w:pPr>
        <w:rPr>
          <w:rFonts w:cs="Arial"/>
          <w:szCs w:val="18"/>
        </w:rPr>
      </w:pPr>
      <w:r>
        <w:rPr>
          <w:rFonts w:cs="Arial"/>
          <w:szCs w:val="18"/>
        </w:rPr>
        <w:t>Overwegende dat Bart Baele kan starten op 1 september 2018;</w:t>
      </w:r>
    </w:p>
    <w:p w:rsidR="00186F6D" w:rsidRDefault="007E196A" w:rsidP="000C226D">
      <w:pPr>
        <w:rPr>
          <w:rFonts w:cs="Arial"/>
          <w:szCs w:val="18"/>
        </w:rPr>
      </w:pPr>
    </w:p>
    <w:p w:rsidR="00C84D17" w:rsidRDefault="008D2FE5" w:rsidP="000C226D">
      <w:pPr>
        <w:rPr>
          <w:rFonts w:cs="Arial"/>
          <w:szCs w:val="18"/>
        </w:rPr>
      </w:pPr>
      <w:r>
        <w:rPr>
          <w:rFonts w:cs="Arial"/>
          <w:szCs w:val="18"/>
        </w:rPr>
        <w:t>Gelet op artikel 42 van de rechtspositieregeling van de stad Ninove goedgekeurd op de gemeenteraad van 28 maart 2018 dat bepaalt dat de duur van de proefperiode van de algemeen directeur vastgelegd is op 12 maanden;</w:t>
      </w:r>
    </w:p>
    <w:p w:rsidR="00125091" w:rsidRDefault="007E196A" w:rsidP="000C226D">
      <w:pPr>
        <w:rPr>
          <w:rFonts w:cs="Arial"/>
          <w:szCs w:val="18"/>
        </w:rPr>
      </w:pPr>
    </w:p>
    <w:p w:rsidR="00125091" w:rsidRDefault="008D2FE5" w:rsidP="000C226D">
      <w:pPr>
        <w:rPr>
          <w:rFonts w:cs="Arial"/>
          <w:szCs w:val="18"/>
        </w:rPr>
      </w:pPr>
      <w:r>
        <w:rPr>
          <w:rFonts w:cs="Arial"/>
          <w:szCs w:val="18"/>
        </w:rPr>
        <w:t>Gelet op de artikelen 78, 79, 80, 81, 82, 83 en 84 van de rechtspositieregeling van de stad Ninove goedgekeurd op de gemeenteraad van 28 maart 2018 betreffende de evaluatie van de decretale graden tijdens de proefperiode;</w:t>
      </w:r>
    </w:p>
    <w:p w:rsidR="00125091" w:rsidRDefault="007E196A" w:rsidP="000C226D">
      <w:pPr>
        <w:rPr>
          <w:rFonts w:cs="Arial"/>
          <w:szCs w:val="18"/>
        </w:rPr>
      </w:pPr>
    </w:p>
    <w:p w:rsidR="00125091" w:rsidRDefault="008D2FE5" w:rsidP="000C226D">
      <w:pPr>
        <w:rPr>
          <w:rFonts w:cs="Arial"/>
          <w:szCs w:val="18"/>
        </w:rPr>
      </w:pPr>
      <w:r>
        <w:rPr>
          <w:rFonts w:cs="Arial"/>
          <w:szCs w:val="18"/>
        </w:rPr>
        <w:t>Overwegende dat de rechtspositieregeling bepaalt dat het evaluatiecomité, bestaande uit het college van burgemeester en schepenen en de voorzitter van de gemeenteraad, binnen de maand van de indiensttreding een planningsgesprek wordt gehouden met de op proef aangestelde algemeen directeur;</w:t>
      </w:r>
    </w:p>
    <w:p w:rsidR="00125091" w:rsidRDefault="007E196A" w:rsidP="000C226D">
      <w:pPr>
        <w:rPr>
          <w:rFonts w:cs="Arial"/>
          <w:szCs w:val="18"/>
        </w:rPr>
      </w:pPr>
    </w:p>
    <w:bookmarkEnd w:id="1"/>
    <w:p w:rsidR="00AD65F6" w:rsidRDefault="007E196A" w:rsidP="00154B84">
      <w:pPr>
        <w:tabs>
          <w:tab w:val="left" w:pos="360"/>
        </w:tabs>
        <w:rPr>
          <w:szCs w:val="18"/>
        </w:rPr>
      </w:pPr>
    </w:p>
    <w:p w:rsidR="009F27FA" w:rsidRDefault="008D2FE5" w:rsidP="009F27FA">
      <w:pPr>
        <w:tabs>
          <w:tab w:val="left" w:pos="360"/>
        </w:tabs>
        <w:rPr>
          <w:szCs w:val="18"/>
        </w:rPr>
      </w:pPr>
      <w:r>
        <w:rPr>
          <w:szCs w:val="18"/>
        </w:rPr>
        <w:t>Besluit:</w:t>
      </w:r>
    </w:p>
    <w:p w:rsidR="00AD65F6" w:rsidRDefault="007E196A" w:rsidP="00154B84">
      <w:pPr>
        <w:tabs>
          <w:tab w:val="left" w:pos="360"/>
        </w:tabs>
        <w:rPr>
          <w:szCs w:val="18"/>
        </w:rPr>
      </w:pPr>
    </w:p>
    <w:p w:rsidR="00AD65F6" w:rsidRDefault="007E196A" w:rsidP="00154B84">
      <w:pPr>
        <w:tabs>
          <w:tab w:val="left" w:pos="360"/>
        </w:tabs>
        <w:rPr>
          <w:szCs w:val="18"/>
        </w:rPr>
      </w:pPr>
    </w:p>
    <w:p w:rsidR="00AD65F6" w:rsidRDefault="008D2FE5" w:rsidP="00154B84">
      <w:pPr>
        <w:tabs>
          <w:tab w:val="left" w:pos="360"/>
        </w:tabs>
        <w:rPr>
          <w:szCs w:val="18"/>
        </w:rPr>
      </w:pPr>
      <w:r>
        <w:rPr>
          <w:szCs w:val="18"/>
        </w:rPr>
        <w:t>Artikel 1</w:t>
      </w:r>
    </w:p>
    <w:p w:rsidR="00144066" w:rsidRDefault="007E196A" w:rsidP="00154B84">
      <w:pPr>
        <w:tabs>
          <w:tab w:val="left" w:pos="360"/>
        </w:tabs>
        <w:rPr>
          <w:szCs w:val="18"/>
        </w:rPr>
      </w:pPr>
    </w:p>
    <w:p w:rsidR="00144066" w:rsidRDefault="008D2FE5" w:rsidP="00154B84">
      <w:pPr>
        <w:tabs>
          <w:tab w:val="left" w:pos="360"/>
        </w:tabs>
        <w:rPr>
          <w:szCs w:val="18"/>
        </w:rPr>
      </w:pPr>
      <w:r>
        <w:rPr>
          <w:szCs w:val="18"/>
        </w:rPr>
        <w:t>Bart Baele zal op 1 september 2018 in dienst treden. De proefperiode neemt aan vanaf 1 september 2018 en loopt tot en met 31 augustus 2019.</w:t>
      </w:r>
    </w:p>
    <w:p w:rsidR="00144066" w:rsidRDefault="007E196A" w:rsidP="00154B84">
      <w:pPr>
        <w:tabs>
          <w:tab w:val="left" w:pos="360"/>
        </w:tabs>
        <w:rPr>
          <w:szCs w:val="18"/>
        </w:rPr>
      </w:pPr>
    </w:p>
    <w:p w:rsidR="00144066" w:rsidRDefault="008D2FE5" w:rsidP="00154B84">
      <w:pPr>
        <w:tabs>
          <w:tab w:val="left" w:pos="360"/>
        </w:tabs>
        <w:rPr>
          <w:szCs w:val="18"/>
        </w:rPr>
      </w:pPr>
      <w:r>
        <w:rPr>
          <w:szCs w:val="18"/>
        </w:rPr>
        <w:t>Artikel 2</w:t>
      </w:r>
    </w:p>
    <w:p w:rsidR="00144066" w:rsidRDefault="007E196A" w:rsidP="00154B84">
      <w:pPr>
        <w:tabs>
          <w:tab w:val="left" w:pos="360"/>
        </w:tabs>
        <w:rPr>
          <w:szCs w:val="18"/>
        </w:rPr>
      </w:pPr>
    </w:p>
    <w:p w:rsidR="00356415" w:rsidRDefault="008D2FE5" w:rsidP="00144066">
      <w:pPr>
        <w:tabs>
          <w:tab w:val="left" w:pos="360"/>
        </w:tabs>
        <w:rPr>
          <w:szCs w:val="18"/>
        </w:rPr>
      </w:pPr>
      <w:r>
        <w:rPr>
          <w:szCs w:val="18"/>
        </w:rPr>
        <w:t xml:space="preserve">Een afschrift van deze beslissing wordt verzonden naar de toeziende overheid. </w:t>
      </w:r>
    </w:p>
    <w:p w:rsidR="00356415" w:rsidRDefault="007E196A" w:rsidP="00C432B1">
      <w:pPr>
        <w:rPr>
          <w:szCs w:val="18"/>
        </w:rPr>
      </w:pPr>
    </w:p>
    <w:p w:rsidR="00350761" w:rsidRDefault="00350761">
      <w:pPr>
        <w:sectPr w:rsidR="00350761" w:rsidSect="00681D99">
          <w:type w:val="continuous"/>
          <w:pgSz w:w="11906" w:h="16838"/>
          <w:pgMar w:top="1134" w:right="1418" w:bottom="1134" w:left="1418" w:header="709" w:footer="709" w:gutter="0"/>
          <w:cols w:space="708"/>
          <w:formProt w:val="0"/>
        </w:sectPr>
      </w:pPr>
    </w:p>
    <w:p w:rsidR="00672415" w:rsidRDefault="007E196A" w:rsidP="008D2FE5"/>
    <w:sectPr w:rsidR="00672415" w:rsidSect="00D52EC2">
      <w:footerReference w:type="even" r:id="rId10"/>
      <w:footerReference w:type="default" r:id="rId11"/>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CF6" w:rsidRDefault="008D2FE5">
      <w:r>
        <w:separator/>
      </w:r>
    </w:p>
  </w:endnote>
  <w:endnote w:type="continuationSeparator" w:id="0">
    <w:p w:rsidR="00E80CF6" w:rsidRDefault="008D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415" w:rsidRDefault="008D2FE5"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72415" w:rsidRDefault="007E196A" w:rsidP="00EF044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415" w:rsidRDefault="008D2FE5"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4</w:t>
    </w:r>
    <w:r>
      <w:rPr>
        <w:rStyle w:val="Paginanummer"/>
      </w:rPr>
      <w:fldChar w:fldCharType="end"/>
    </w:r>
  </w:p>
  <w:p w:rsidR="00672415" w:rsidRDefault="007E196A" w:rsidP="00EF044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415" w:rsidRDefault="008D2FE5"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72415" w:rsidRDefault="007E196A" w:rsidP="00EF0441">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415" w:rsidRDefault="008D2FE5"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672415" w:rsidRDefault="007E196A" w:rsidP="00EF044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CF6" w:rsidRDefault="008D2FE5">
      <w:r>
        <w:separator/>
      </w:r>
    </w:p>
  </w:footnote>
  <w:footnote w:type="continuationSeparator" w:id="0">
    <w:p w:rsidR="00E80CF6" w:rsidRDefault="008D2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77739"/>
    <w:multiLevelType w:val="hybridMultilevel"/>
    <w:tmpl w:val="0798D0AC"/>
    <w:lvl w:ilvl="0" w:tplc="67B4E5C2">
      <w:start w:val="1"/>
      <w:numFmt w:val="bullet"/>
      <w:pStyle w:val="Nummeringniveau2"/>
      <w:lvlText w:val=""/>
      <w:lvlJc w:val="left"/>
      <w:pPr>
        <w:tabs>
          <w:tab w:val="num" w:pos="720"/>
        </w:tabs>
        <w:ind w:left="720" w:hanging="360"/>
      </w:pPr>
      <w:rPr>
        <w:rFonts w:ascii="Symbol" w:hAnsi="Symbol" w:hint="default"/>
      </w:rPr>
    </w:lvl>
    <w:lvl w:ilvl="1" w:tplc="D97AD71C" w:tentative="1">
      <w:start w:val="1"/>
      <w:numFmt w:val="bullet"/>
      <w:lvlText w:val="o"/>
      <w:lvlJc w:val="left"/>
      <w:pPr>
        <w:tabs>
          <w:tab w:val="num" w:pos="1440"/>
        </w:tabs>
        <w:ind w:left="1440" w:hanging="360"/>
      </w:pPr>
      <w:rPr>
        <w:rFonts w:ascii="Courier New" w:hAnsi="Courier New" w:hint="default"/>
      </w:rPr>
    </w:lvl>
    <w:lvl w:ilvl="2" w:tplc="DE109D7C" w:tentative="1">
      <w:start w:val="1"/>
      <w:numFmt w:val="bullet"/>
      <w:lvlText w:val=""/>
      <w:lvlJc w:val="left"/>
      <w:pPr>
        <w:tabs>
          <w:tab w:val="num" w:pos="2160"/>
        </w:tabs>
        <w:ind w:left="2160" w:hanging="360"/>
      </w:pPr>
      <w:rPr>
        <w:rFonts w:ascii="Wingdings" w:hAnsi="Wingdings" w:hint="default"/>
      </w:rPr>
    </w:lvl>
    <w:lvl w:ilvl="3" w:tplc="34EE14B8" w:tentative="1">
      <w:start w:val="1"/>
      <w:numFmt w:val="bullet"/>
      <w:lvlText w:val=""/>
      <w:lvlJc w:val="left"/>
      <w:pPr>
        <w:tabs>
          <w:tab w:val="num" w:pos="2880"/>
        </w:tabs>
        <w:ind w:left="2880" w:hanging="360"/>
      </w:pPr>
      <w:rPr>
        <w:rFonts w:ascii="Symbol" w:hAnsi="Symbol" w:hint="default"/>
      </w:rPr>
    </w:lvl>
    <w:lvl w:ilvl="4" w:tplc="41166086" w:tentative="1">
      <w:start w:val="1"/>
      <w:numFmt w:val="bullet"/>
      <w:lvlText w:val="o"/>
      <w:lvlJc w:val="left"/>
      <w:pPr>
        <w:tabs>
          <w:tab w:val="num" w:pos="3600"/>
        </w:tabs>
        <w:ind w:left="3600" w:hanging="360"/>
      </w:pPr>
      <w:rPr>
        <w:rFonts w:ascii="Courier New" w:hAnsi="Courier New" w:hint="default"/>
      </w:rPr>
    </w:lvl>
    <w:lvl w:ilvl="5" w:tplc="7F06A94C" w:tentative="1">
      <w:start w:val="1"/>
      <w:numFmt w:val="bullet"/>
      <w:lvlText w:val=""/>
      <w:lvlJc w:val="left"/>
      <w:pPr>
        <w:tabs>
          <w:tab w:val="num" w:pos="4320"/>
        </w:tabs>
        <w:ind w:left="4320" w:hanging="360"/>
      </w:pPr>
      <w:rPr>
        <w:rFonts w:ascii="Wingdings" w:hAnsi="Wingdings" w:hint="default"/>
      </w:rPr>
    </w:lvl>
    <w:lvl w:ilvl="6" w:tplc="3DA69126" w:tentative="1">
      <w:start w:val="1"/>
      <w:numFmt w:val="bullet"/>
      <w:lvlText w:val=""/>
      <w:lvlJc w:val="left"/>
      <w:pPr>
        <w:tabs>
          <w:tab w:val="num" w:pos="5040"/>
        </w:tabs>
        <w:ind w:left="5040" w:hanging="360"/>
      </w:pPr>
      <w:rPr>
        <w:rFonts w:ascii="Symbol" w:hAnsi="Symbol" w:hint="default"/>
      </w:rPr>
    </w:lvl>
    <w:lvl w:ilvl="7" w:tplc="DA627E30" w:tentative="1">
      <w:start w:val="1"/>
      <w:numFmt w:val="bullet"/>
      <w:lvlText w:val="o"/>
      <w:lvlJc w:val="left"/>
      <w:pPr>
        <w:tabs>
          <w:tab w:val="num" w:pos="5760"/>
        </w:tabs>
        <w:ind w:left="5760" w:hanging="360"/>
      </w:pPr>
      <w:rPr>
        <w:rFonts w:ascii="Courier New" w:hAnsi="Courier New" w:hint="default"/>
      </w:rPr>
    </w:lvl>
    <w:lvl w:ilvl="8" w:tplc="56464EC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0818D9"/>
    <w:multiLevelType w:val="hybridMultilevel"/>
    <w:tmpl w:val="090C8438"/>
    <w:lvl w:ilvl="0" w:tplc="DCFEB944">
      <w:start w:val="1"/>
      <w:numFmt w:val="bullet"/>
      <w:pStyle w:val="Nummeringniveau1"/>
      <w:lvlText w:val=""/>
      <w:lvlJc w:val="left"/>
      <w:pPr>
        <w:tabs>
          <w:tab w:val="num" w:pos="720"/>
        </w:tabs>
        <w:ind w:left="720" w:hanging="360"/>
      </w:pPr>
      <w:rPr>
        <w:rFonts w:ascii="Symbol" w:hAnsi="Symbol" w:hint="default"/>
      </w:rPr>
    </w:lvl>
    <w:lvl w:ilvl="1" w:tplc="16984384">
      <w:start w:val="1"/>
      <w:numFmt w:val="bullet"/>
      <w:lvlText w:val="o"/>
      <w:lvlJc w:val="left"/>
      <w:pPr>
        <w:tabs>
          <w:tab w:val="num" w:pos="1440"/>
        </w:tabs>
        <w:ind w:left="1440" w:hanging="360"/>
      </w:pPr>
      <w:rPr>
        <w:rFonts w:ascii="Courier New" w:hAnsi="Courier New" w:hint="default"/>
      </w:rPr>
    </w:lvl>
    <w:lvl w:ilvl="2" w:tplc="7CF8D8E8" w:tentative="1">
      <w:start w:val="1"/>
      <w:numFmt w:val="bullet"/>
      <w:lvlText w:val=""/>
      <w:lvlJc w:val="left"/>
      <w:pPr>
        <w:tabs>
          <w:tab w:val="num" w:pos="2160"/>
        </w:tabs>
        <w:ind w:left="2160" w:hanging="360"/>
      </w:pPr>
      <w:rPr>
        <w:rFonts w:ascii="Wingdings" w:hAnsi="Wingdings" w:hint="default"/>
      </w:rPr>
    </w:lvl>
    <w:lvl w:ilvl="3" w:tplc="FD0436B4" w:tentative="1">
      <w:start w:val="1"/>
      <w:numFmt w:val="bullet"/>
      <w:lvlText w:val=""/>
      <w:lvlJc w:val="left"/>
      <w:pPr>
        <w:tabs>
          <w:tab w:val="num" w:pos="2880"/>
        </w:tabs>
        <w:ind w:left="2880" w:hanging="360"/>
      </w:pPr>
      <w:rPr>
        <w:rFonts w:ascii="Symbol" w:hAnsi="Symbol" w:hint="default"/>
      </w:rPr>
    </w:lvl>
    <w:lvl w:ilvl="4" w:tplc="F2F653AE" w:tentative="1">
      <w:start w:val="1"/>
      <w:numFmt w:val="bullet"/>
      <w:lvlText w:val="o"/>
      <w:lvlJc w:val="left"/>
      <w:pPr>
        <w:tabs>
          <w:tab w:val="num" w:pos="3600"/>
        </w:tabs>
        <w:ind w:left="3600" w:hanging="360"/>
      </w:pPr>
      <w:rPr>
        <w:rFonts w:ascii="Courier New" w:hAnsi="Courier New" w:hint="default"/>
      </w:rPr>
    </w:lvl>
    <w:lvl w:ilvl="5" w:tplc="D408C438" w:tentative="1">
      <w:start w:val="1"/>
      <w:numFmt w:val="bullet"/>
      <w:lvlText w:val=""/>
      <w:lvlJc w:val="left"/>
      <w:pPr>
        <w:tabs>
          <w:tab w:val="num" w:pos="4320"/>
        </w:tabs>
        <w:ind w:left="4320" w:hanging="360"/>
      </w:pPr>
      <w:rPr>
        <w:rFonts w:ascii="Wingdings" w:hAnsi="Wingdings" w:hint="default"/>
      </w:rPr>
    </w:lvl>
    <w:lvl w:ilvl="6" w:tplc="1EC0ED04" w:tentative="1">
      <w:start w:val="1"/>
      <w:numFmt w:val="bullet"/>
      <w:lvlText w:val=""/>
      <w:lvlJc w:val="left"/>
      <w:pPr>
        <w:tabs>
          <w:tab w:val="num" w:pos="5040"/>
        </w:tabs>
        <w:ind w:left="5040" w:hanging="360"/>
      </w:pPr>
      <w:rPr>
        <w:rFonts w:ascii="Symbol" w:hAnsi="Symbol" w:hint="default"/>
      </w:rPr>
    </w:lvl>
    <w:lvl w:ilvl="7" w:tplc="63BEE124" w:tentative="1">
      <w:start w:val="1"/>
      <w:numFmt w:val="bullet"/>
      <w:lvlText w:val="o"/>
      <w:lvlJc w:val="left"/>
      <w:pPr>
        <w:tabs>
          <w:tab w:val="num" w:pos="5760"/>
        </w:tabs>
        <w:ind w:left="5760" w:hanging="360"/>
      </w:pPr>
      <w:rPr>
        <w:rFonts w:ascii="Courier New" w:hAnsi="Courier New" w:hint="default"/>
      </w:rPr>
    </w:lvl>
    <w:lvl w:ilvl="8" w:tplc="BB3ECCE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761"/>
    <w:rsid w:val="00350761"/>
    <w:rsid w:val="007E196A"/>
    <w:rsid w:val="008D2FE5"/>
    <w:rsid w:val="00E80C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C1233B6-8FA4-49B8-8599-E919EDD0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A18E8"/>
    <w:rPr>
      <w:rFonts w:ascii="Verdana" w:hAnsi="Verdana"/>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F0441"/>
    <w:pPr>
      <w:tabs>
        <w:tab w:val="center" w:pos="4536"/>
        <w:tab w:val="right" w:pos="9072"/>
      </w:tabs>
    </w:pPr>
  </w:style>
  <w:style w:type="character" w:customStyle="1" w:styleId="VoettekstChar">
    <w:name w:val="Voettekst Char"/>
    <w:basedOn w:val="Standaardalinea-lettertype"/>
    <w:link w:val="Voettekst"/>
    <w:uiPriority w:val="99"/>
    <w:semiHidden/>
    <w:locked/>
    <w:rsid w:val="009760A6"/>
    <w:rPr>
      <w:rFonts w:ascii="Verdana" w:hAnsi="Verdana" w:cs="Times New Roman"/>
      <w:sz w:val="24"/>
      <w:szCs w:val="24"/>
      <w:lang w:val="nl-NL" w:eastAsia="nl-NL"/>
    </w:rPr>
  </w:style>
  <w:style w:type="character" w:styleId="Paginanummer">
    <w:name w:val="page number"/>
    <w:basedOn w:val="Standaardalinea-lettertype"/>
    <w:uiPriority w:val="99"/>
    <w:rsid w:val="00EF0441"/>
    <w:rPr>
      <w:rFonts w:cs="Times New Roman"/>
    </w:rPr>
  </w:style>
  <w:style w:type="table" w:styleId="Tabelraster">
    <w:name w:val="Table Grid"/>
    <w:basedOn w:val="Standaardtabel"/>
    <w:uiPriority w:val="99"/>
    <w:locked/>
    <w:rsid w:val="00D52EC2"/>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6A4FE4"/>
    <w:rPr>
      <w:rFonts w:ascii="Verdana" w:hAnsi="Verdana"/>
      <w:sz w:val="18"/>
      <w:szCs w:val="24"/>
      <w:lang w:val="nl-NL" w:eastAsia="nl-NL"/>
    </w:rPr>
  </w:style>
  <w:style w:type="character" w:customStyle="1" w:styleId="DefaultParagraphFont0">
    <w:name w:val="Default Paragraph Font_0"/>
    <w:uiPriority w:val="99"/>
    <w:semiHidden/>
  </w:style>
  <w:style w:type="table" w:customStyle="1" w:styleId="TableNormal0">
    <w:name w:val="Table Normal_0"/>
    <w:uiPriority w:val="99"/>
    <w:semiHidden/>
    <w:unhideWhenUsed/>
    <w:qFormat/>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table" w:customStyle="1" w:styleId="TableGrid0">
    <w:name w:val="Table Grid_0"/>
    <w:basedOn w:val="TableNormal0"/>
    <w:uiPriority w:val="99"/>
    <w:rsid w:val="00645F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niveau1">
    <w:name w:val="Nummering niveau 1"/>
    <w:basedOn w:val="Standaard"/>
    <w:next w:val="Standaard"/>
    <w:autoRedefine/>
    <w:uiPriority w:val="99"/>
    <w:rsid w:val="0006633F"/>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06633F"/>
    <w:pPr>
      <w:numPr>
        <w:numId w:val="2"/>
      </w:numPr>
      <w:ind w:left="714" w:hanging="357"/>
    </w:pPr>
    <w:rPr>
      <w:lang w:val="nl-BE"/>
    </w:rPr>
  </w:style>
  <w:style w:type="paragraph" w:styleId="Plattetekst2">
    <w:name w:val="Body Text 2"/>
    <w:basedOn w:val="Standaard"/>
    <w:link w:val="Plattetekst2Char"/>
    <w:rsid w:val="00681D99"/>
    <w:pPr>
      <w:jc w:val="both"/>
    </w:pPr>
    <w:rPr>
      <w:rFonts w:ascii="Times New Roman" w:hAnsi="Times New Roman"/>
      <w:sz w:val="24"/>
      <w:szCs w:val="20"/>
    </w:rPr>
  </w:style>
  <w:style w:type="character" w:customStyle="1" w:styleId="Plattetekst2Char">
    <w:name w:val="Platte tekst 2 Char"/>
    <w:basedOn w:val="Standaardalinea-lettertype"/>
    <w:link w:val="Plattetekst2"/>
    <w:rsid w:val="00681D99"/>
    <w:rPr>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2ACC63CE.dot</Template>
  <TotalTime>0</TotalTime>
  <Pages>3</Pages>
  <Words>586</Words>
  <Characters>3276</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Stadsbestuur Ninove</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Ninove</dc:creator>
  <cp:lastModifiedBy>Vanderhaegen Marie-Christine</cp:lastModifiedBy>
  <cp:revision>2</cp:revision>
  <dcterms:created xsi:type="dcterms:W3CDTF">2018-07-20T08:48:00Z</dcterms:created>
  <dcterms:modified xsi:type="dcterms:W3CDTF">2018-07-20T08:48:00Z</dcterms:modified>
</cp:coreProperties>
</file>